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CA4C79" w14:textId="77777777" w:rsidR="001038A5" w:rsidRPr="007C6BAF" w:rsidRDefault="001038A5" w:rsidP="00B435E3">
      <w:pPr>
        <w:pStyle w:val="Heading2"/>
        <w:spacing w:before="0" w:after="0"/>
        <w:jc w:val="center"/>
        <w:rPr>
          <w:rFonts w:ascii="Georgia" w:hAnsi="Georgia"/>
        </w:rPr>
      </w:pPr>
      <w:r w:rsidRPr="007C6BAF">
        <w:rPr>
          <w:rFonts w:ascii="Georgia" w:hAnsi="Georgia"/>
        </w:rPr>
        <w:t xml:space="preserve">Sample </w:t>
      </w:r>
      <w:r w:rsidR="00C516A6">
        <w:rPr>
          <w:rFonts w:ascii="Georgia" w:hAnsi="Georgia"/>
        </w:rPr>
        <w:t xml:space="preserve">Donor </w:t>
      </w:r>
      <w:r w:rsidRPr="007C6BAF">
        <w:rPr>
          <w:rFonts w:ascii="Georgia" w:hAnsi="Georgia"/>
        </w:rPr>
        <w:t>Acknowledgement Letter</w:t>
      </w:r>
    </w:p>
    <w:p w14:paraId="38E4916E" w14:textId="6673F9D2" w:rsidR="001038A5" w:rsidRPr="007C6BAF" w:rsidRDefault="001038A5" w:rsidP="00B435E3">
      <w:pPr>
        <w:pStyle w:val="Heading2"/>
        <w:spacing w:before="0" w:after="0"/>
        <w:jc w:val="center"/>
        <w:rPr>
          <w:rFonts w:ascii="Georgia" w:hAnsi="Georgia"/>
        </w:rPr>
      </w:pPr>
      <w:r w:rsidRPr="007C6BAF">
        <w:rPr>
          <w:rFonts w:ascii="Georgia" w:hAnsi="Georgia"/>
        </w:rPr>
        <w:t>Contribution of $250 or More</w:t>
      </w:r>
      <w:r w:rsidR="001C1662">
        <w:rPr>
          <w:rFonts w:ascii="Georgia" w:hAnsi="Georgia"/>
        </w:rPr>
        <w:t>, No Good or Service Provided</w:t>
      </w:r>
      <w:bookmarkStart w:id="0" w:name="_GoBack"/>
      <w:bookmarkEnd w:id="0"/>
    </w:p>
    <w:p w14:paraId="33ABE9C6" w14:textId="77777777" w:rsidR="001038A5" w:rsidRDefault="001038A5" w:rsidP="001038A5"/>
    <w:p w14:paraId="65342F56" w14:textId="77777777" w:rsidR="001038A5" w:rsidRDefault="001038A5" w:rsidP="001038A5"/>
    <w:p w14:paraId="1E08F15A" w14:textId="77777777" w:rsidR="001038A5" w:rsidRDefault="00E260F5" w:rsidP="001038A5">
      <w:r>
        <w:t>December 19, 2016</w:t>
      </w:r>
    </w:p>
    <w:p w14:paraId="581FCDE1" w14:textId="77777777" w:rsidR="001038A5" w:rsidRDefault="001038A5" w:rsidP="001038A5"/>
    <w:p w14:paraId="572A15D1" w14:textId="77777777" w:rsidR="001038A5" w:rsidRDefault="001038A5" w:rsidP="001038A5"/>
    <w:p w14:paraId="0493CE0B" w14:textId="77777777" w:rsidR="001038A5" w:rsidRDefault="001038A5" w:rsidP="001038A5"/>
    <w:p w14:paraId="35542AAD" w14:textId="77777777" w:rsidR="001038A5" w:rsidRDefault="001038A5" w:rsidP="001038A5">
      <w:r>
        <w:t>Mr. Generous Donor</w:t>
      </w:r>
    </w:p>
    <w:p w14:paraId="78F60EE7" w14:textId="77777777" w:rsidR="001038A5" w:rsidRDefault="001038A5" w:rsidP="001038A5">
      <w:r>
        <w:t xml:space="preserve">154 </w:t>
      </w:r>
      <w:r w:rsidR="00E260F5">
        <w:t>Any Street</w:t>
      </w:r>
    </w:p>
    <w:p w14:paraId="12A6AEE1" w14:textId="77777777" w:rsidR="001038A5" w:rsidRDefault="00E260F5" w:rsidP="001038A5">
      <w:r>
        <w:t>Anytown</w:t>
      </w:r>
      <w:r w:rsidR="001038A5">
        <w:t xml:space="preserve">, </w:t>
      </w:r>
      <w:r>
        <w:t>NY 12345</w:t>
      </w:r>
    </w:p>
    <w:p w14:paraId="1F8FA410" w14:textId="77777777" w:rsidR="001038A5" w:rsidRDefault="001038A5" w:rsidP="001038A5"/>
    <w:p w14:paraId="6495C7BC" w14:textId="77777777" w:rsidR="001038A5" w:rsidRDefault="001038A5" w:rsidP="001038A5">
      <w:r>
        <w:t xml:space="preserve">Dear </w:t>
      </w:r>
      <w:r w:rsidR="005510B0">
        <w:t>Mr. Donor</w:t>
      </w:r>
      <w:r>
        <w:t>:</w:t>
      </w:r>
    </w:p>
    <w:p w14:paraId="611C73E7" w14:textId="77777777" w:rsidR="001038A5" w:rsidRDefault="001038A5" w:rsidP="001038A5"/>
    <w:p w14:paraId="1B974162" w14:textId="77777777" w:rsidR="001038A5" w:rsidRDefault="00B435E3" w:rsidP="001038A5">
      <w:r>
        <w:t xml:space="preserve">On behalf of the board and staff of the Parker Animal Shelter, thank </w:t>
      </w:r>
      <w:r w:rsidR="001038A5">
        <w:t>you for your donation of $500</w:t>
      </w:r>
      <w:r w:rsidR="00E260F5">
        <w:t>, dated December 12, 2016</w:t>
      </w:r>
      <w:r w:rsidR="005510B0">
        <w:t>.</w:t>
      </w:r>
    </w:p>
    <w:p w14:paraId="14B405A0" w14:textId="77777777" w:rsidR="001038A5" w:rsidRDefault="001038A5" w:rsidP="001038A5"/>
    <w:p w14:paraId="5948875E" w14:textId="77777777" w:rsidR="001038A5" w:rsidRDefault="001038A5" w:rsidP="001038A5">
      <w:r>
        <w:t>At yo</w:t>
      </w:r>
      <w:r w:rsidR="00B435E3">
        <w:t>ur request, the contribution is being</w:t>
      </w:r>
      <w:r>
        <w:t xml:space="preserve"> directed to the </w:t>
      </w:r>
      <w:r w:rsidR="00636FBD">
        <w:t>s</w:t>
      </w:r>
      <w:r>
        <w:t>helter’s summer institute program for high</w:t>
      </w:r>
      <w:r w:rsidR="00636FBD">
        <w:t>-</w:t>
      </w:r>
      <w:r w:rsidR="005510B0">
        <w:t>school students</w:t>
      </w:r>
      <w:r w:rsidR="007A1731">
        <w:t>,</w:t>
      </w:r>
      <w:r w:rsidR="00B435E3">
        <w:t xml:space="preserve"> </w:t>
      </w:r>
      <w:r w:rsidR="007A1731">
        <w:t xml:space="preserve">who are </w:t>
      </w:r>
      <w:r w:rsidR="00B435E3">
        <w:t>learning to train and care for animals</w:t>
      </w:r>
      <w:r w:rsidR="005510B0">
        <w:t>.</w:t>
      </w:r>
    </w:p>
    <w:p w14:paraId="4E7DFC7C" w14:textId="77777777" w:rsidR="00B435E3" w:rsidRDefault="00B435E3" w:rsidP="001038A5"/>
    <w:p w14:paraId="524C0AFF" w14:textId="77777777" w:rsidR="00B435E3" w:rsidRDefault="00B435E3" w:rsidP="001038A5">
      <w:r>
        <w:t xml:space="preserve">For 35 years, Parker Animal Shelter has operated as a no-kill facility, housing </w:t>
      </w:r>
      <w:r w:rsidR="007A1731">
        <w:t xml:space="preserve">and providing medical services to </w:t>
      </w:r>
      <w:r>
        <w:t>stray dogs and cats as well as animals whose families have had to give them up for adoption due to the owners’ illnesses, age, or need to move into pet-free apartments. In spite of accommodating man</w:t>
      </w:r>
      <w:r w:rsidR="007A1731">
        <w:t xml:space="preserve">y older pets, Parker </w:t>
      </w:r>
      <w:r>
        <w:t>has a very high adoption rate and an excellent reputation for matching the right pets with the right human guardians.</w:t>
      </w:r>
    </w:p>
    <w:p w14:paraId="4A4EAC55" w14:textId="77777777" w:rsidR="001038A5" w:rsidRDefault="001038A5" w:rsidP="001038A5"/>
    <w:p w14:paraId="47360E99" w14:textId="77777777" w:rsidR="001038A5" w:rsidRDefault="007A1731" w:rsidP="001038A5">
      <w:r>
        <w:t>Parker Animal Shelter</w:t>
      </w:r>
      <w:r w:rsidR="00B435E3">
        <w:t xml:space="preserve"> is a 501(c)(3) nonprofit organ</w:t>
      </w:r>
      <w:r>
        <w:t>i</w:t>
      </w:r>
      <w:r w:rsidR="00B435E3">
        <w:t>zation</w:t>
      </w:r>
      <w:r>
        <w:t xml:space="preserve"> and contributions to its programs are tax-deductible. </w:t>
      </w:r>
      <w:r w:rsidR="00F50267">
        <w:t xml:space="preserve">No </w:t>
      </w:r>
      <w:r w:rsidR="001038A5">
        <w:t>goods or services</w:t>
      </w:r>
      <w:r w:rsidR="00F50267">
        <w:t xml:space="preserve"> were offered in exchange for your generous gift</w:t>
      </w:r>
      <w:r w:rsidR="001038A5">
        <w:t>.</w:t>
      </w:r>
    </w:p>
    <w:p w14:paraId="7FDAD5A0" w14:textId="77777777" w:rsidR="001038A5" w:rsidRDefault="001038A5" w:rsidP="001038A5"/>
    <w:p w14:paraId="0942575C" w14:textId="77777777" w:rsidR="001038A5" w:rsidRDefault="001038A5" w:rsidP="001038A5">
      <w:r>
        <w:t>Thank you for your support of shelter ani</w:t>
      </w:r>
      <w:r w:rsidR="007A1731">
        <w:t>mals and Parker community youth.</w:t>
      </w:r>
    </w:p>
    <w:p w14:paraId="511E1E31" w14:textId="77777777" w:rsidR="001038A5" w:rsidRDefault="001038A5" w:rsidP="001038A5"/>
    <w:p w14:paraId="0B79195E" w14:textId="77777777" w:rsidR="001038A5" w:rsidRDefault="001038A5" w:rsidP="001038A5">
      <w:r>
        <w:t>Warm regards,</w:t>
      </w:r>
    </w:p>
    <w:p w14:paraId="3FCEDD47" w14:textId="77777777" w:rsidR="001038A5" w:rsidRDefault="001038A5" w:rsidP="001038A5"/>
    <w:p w14:paraId="7E0BB41F" w14:textId="77777777" w:rsidR="001038A5" w:rsidRDefault="001038A5" w:rsidP="001038A5"/>
    <w:p w14:paraId="220A0678" w14:textId="77777777" w:rsidR="001038A5" w:rsidRDefault="001038A5" w:rsidP="001038A5"/>
    <w:p w14:paraId="75A6F126" w14:textId="77777777" w:rsidR="001038A5" w:rsidRDefault="001038A5" w:rsidP="001038A5">
      <w:r>
        <w:t>Clifford Brown</w:t>
      </w:r>
    </w:p>
    <w:p w14:paraId="207E2A8E" w14:textId="77777777" w:rsidR="001038A5" w:rsidRDefault="001038A5" w:rsidP="001038A5">
      <w:r>
        <w:t>Executive Director</w:t>
      </w:r>
    </w:p>
    <w:p w14:paraId="233344DB" w14:textId="77777777" w:rsidR="001038A5" w:rsidRPr="001038A5" w:rsidRDefault="001038A5" w:rsidP="001038A5">
      <w:r>
        <w:t>Parker Animal Shelter</w:t>
      </w:r>
    </w:p>
    <w:sectPr w:rsidR="001038A5" w:rsidRPr="001038A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Menlo Bold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F38BE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8A5"/>
    <w:rsid w:val="001038A5"/>
    <w:rsid w:val="001C1662"/>
    <w:rsid w:val="00242C91"/>
    <w:rsid w:val="005510B0"/>
    <w:rsid w:val="00636FBD"/>
    <w:rsid w:val="007A1731"/>
    <w:rsid w:val="007C6BAF"/>
    <w:rsid w:val="007D08F7"/>
    <w:rsid w:val="00857DF3"/>
    <w:rsid w:val="008639A1"/>
    <w:rsid w:val="009043B5"/>
    <w:rsid w:val="00B435E3"/>
    <w:rsid w:val="00C36B0E"/>
    <w:rsid w:val="00C516A6"/>
    <w:rsid w:val="00DE0A35"/>
    <w:rsid w:val="00E260F5"/>
    <w:rsid w:val="00F5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8AF53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038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038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1038A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636F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36FB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1038A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038A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1038A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link w:val="BalloonTextChar"/>
    <w:rsid w:val="00636F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36F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 1301</vt:lpstr>
    </vt:vector>
  </TitlesOfParts>
  <Company>Toshiba</Company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 1301</dc:title>
  <dc:subject/>
  <dc:creator>Frances Phillips</dc:creator>
  <cp:keywords/>
  <cp:lastModifiedBy>Liz Kuball</cp:lastModifiedBy>
  <cp:revision>4</cp:revision>
  <dcterms:created xsi:type="dcterms:W3CDTF">2016-10-05T23:00:00Z</dcterms:created>
  <dcterms:modified xsi:type="dcterms:W3CDTF">2016-10-06T00:51:00Z</dcterms:modified>
</cp:coreProperties>
</file>